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E" w:rsidRDefault="00A51D6E" w:rsidP="00673D18">
      <w:pPr>
        <w:rPr>
          <w:b/>
          <w:noProof/>
          <w:color w:val="993300"/>
          <w:sz w:val="44"/>
          <w:szCs w:val="44"/>
        </w:rPr>
      </w:pPr>
      <w:r>
        <w:rPr>
          <w:noProof/>
        </w:rPr>
        <w:pict>
          <v:rect id="_x0000_s1026" style="position:absolute;margin-left:-93pt;margin-top:-9pt;width:450pt;height:2in;z-index:-251658240" strokecolor="#930" strokeweight="6pt">
            <v:stroke linestyle="thickBetweenThin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27" type="#_x0000_t75" alt="logo" style="position:absolute;margin-left:-18pt;margin-top:0;width:75pt;height:88.5pt;z-index:251657216;visibility:visible">
            <v:imagedata r:id="rId4" o:title=""/>
            <w10:wrap type="square" side="right"/>
          </v:shape>
        </w:pict>
      </w:r>
      <w:r>
        <w:rPr>
          <w:b/>
          <w:noProof/>
          <w:color w:val="993300"/>
          <w:sz w:val="44"/>
          <w:szCs w:val="44"/>
        </w:rPr>
        <w:t>ΠΑΝΕΠΙΣΤΗΜΙΟ ΘΕΣΣΑΛΙΑΣ</w:t>
      </w:r>
    </w:p>
    <w:p w:rsidR="00A51D6E" w:rsidRDefault="00A51D6E" w:rsidP="00673D18">
      <w:pPr>
        <w:rPr>
          <w:b/>
          <w:bCs/>
          <w:noProof/>
          <w:color w:val="993300"/>
          <w:sz w:val="36"/>
          <w:szCs w:val="36"/>
        </w:rPr>
      </w:pPr>
      <w:r>
        <w:rPr>
          <w:b/>
          <w:bCs/>
          <w:noProof/>
          <w:color w:val="993300"/>
          <w:sz w:val="36"/>
          <w:szCs w:val="36"/>
        </w:rPr>
        <w:t>ΓΡΑΦΕΙΟ ΞΕΝΩΝ ΓΛΩΣΣΩΝ</w:t>
      </w:r>
    </w:p>
    <w:p w:rsidR="00A51D6E" w:rsidRDefault="00A51D6E" w:rsidP="00673D18">
      <w:pPr>
        <w:spacing w:line="360" w:lineRule="auto"/>
        <w:rPr>
          <w:rStyle w:val="textsmall1"/>
          <w:rFonts w:ascii="Times New Roman" w:hAnsi="Times New Roman"/>
          <w:color w:val="993300"/>
          <w:sz w:val="36"/>
          <w:szCs w:val="20"/>
        </w:rPr>
      </w:pPr>
      <w:r>
        <w:rPr>
          <w:rStyle w:val="textsmall1"/>
          <w:b/>
          <w:bCs/>
          <w:color w:val="993300"/>
          <w:sz w:val="36"/>
          <w:szCs w:val="20"/>
          <w:lang w:val="en-US"/>
        </w:rPr>
        <w:t>TOMEA</w:t>
      </w:r>
      <w:r>
        <w:rPr>
          <w:rStyle w:val="textsmall1"/>
          <w:b/>
          <w:bCs/>
          <w:color w:val="993300"/>
          <w:sz w:val="36"/>
          <w:szCs w:val="20"/>
        </w:rPr>
        <w:t xml:space="preserve">Σ ΓΑΛΛΙΚΗΣ ΓΛΩΣΣΑΣ </w:t>
      </w:r>
    </w:p>
    <w:p w:rsidR="00A51D6E" w:rsidRDefault="00A51D6E" w:rsidP="00673D18">
      <w:pPr>
        <w:spacing w:line="360" w:lineRule="auto"/>
        <w:jc w:val="center"/>
        <w:rPr>
          <w:rStyle w:val="textsmall1"/>
          <w:b/>
          <w:bCs/>
          <w:color w:val="993300"/>
          <w:sz w:val="36"/>
          <w:szCs w:val="20"/>
        </w:rPr>
      </w:pPr>
      <w:r>
        <w:rPr>
          <w:rStyle w:val="textsmall1"/>
          <w:b/>
          <w:color w:val="993300"/>
          <w:sz w:val="18"/>
          <w:szCs w:val="18"/>
        </w:rPr>
        <w:t xml:space="preserve">Ηλεκτρονική διεύθυνση Γραφείου Ξένων Γλωσσών : </w:t>
      </w:r>
      <w:hyperlink r:id="rId5" w:history="1">
        <w:r>
          <w:rPr>
            <w:rStyle w:val="Hyperlink"/>
            <w:b/>
            <w:sz w:val="18"/>
            <w:szCs w:val="18"/>
            <w:lang w:val="en-US"/>
          </w:rPr>
          <w:t>www</w:t>
        </w:r>
        <w:r>
          <w:rPr>
            <w:rStyle w:val="Hyperlink"/>
            <w:b/>
            <w:sz w:val="18"/>
            <w:szCs w:val="18"/>
          </w:rPr>
          <w:t>.</w:t>
        </w:r>
        <w:r>
          <w:rPr>
            <w:rStyle w:val="Hyperlink"/>
            <w:b/>
            <w:sz w:val="18"/>
            <w:szCs w:val="18"/>
            <w:lang w:val="en-US"/>
          </w:rPr>
          <w:t>uth</w:t>
        </w:r>
        <w:r>
          <w:rPr>
            <w:rStyle w:val="Hyperlink"/>
            <w:b/>
            <w:sz w:val="18"/>
            <w:szCs w:val="18"/>
          </w:rPr>
          <w:t>.</w:t>
        </w:r>
        <w:r>
          <w:rPr>
            <w:rStyle w:val="Hyperlink"/>
            <w:b/>
            <w:sz w:val="18"/>
            <w:szCs w:val="18"/>
            <w:lang w:val="en-US"/>
          </w:rPr>
          <w:t>gr</w:t>
        </w:r>
        <w:r>
          <w:rPr>
            <w:rStyle w:val="Hyperlink"/>
            <w:b/>
            <w:sz w:val="18"/>
            <w:szCs w:val="18"/>
          </w:rPr>
          <w:t>/</w:t>
        </w:r>
        <w:r>
          <w:rPr>
            <w:rStyle w:val="Hyperlink"/>
            <w:b/>
            <w:sz w:val="18"/>
            <w:szCs w:val="18"/>
            <w:lang w:val="en-US"/>
          </w:rPr>
          <w:t>lang</w:t>
        </w:r>
      </w:hyperlink>
      <w:r w:rsidRPr="002B0CDE">
        <w:rPr>
          <w:rStyle w:val="textsmall1"/>
          <w:b/>
          <w:color w:val="993300"/>
          <w:sz w:val="18"/>
          <w:szCs w:val="18"/>
        </w:rPr>
        <w:t xml:space="preserve"> </w:t>
      </w:r>
    </w:p>
    <w:p w:rsidR="00A51D6E" w:rsidRDefault="00A51D6E">
      <w:pPr>
        <w:rPr>
          <w:lang w:val="en-US"/>
        </w:rPr>
      </w:pPr>
    </w:p>
    <w:p w:rsidR="00A51D6E" w:rsidRDefault="00A51D6E" w:rsidP="00673D18">
      <w:pPr>
        <w:jc w:val="both"/>
      </w:pPr>
      <w:r>
        <w:t xml:space="preserve">Στο πλαίσιο της διμερούς συνεργασίας του Πανεπιστημίου Θεσσαλίας με το Πανεπιστήμιο </w:t>
      </w:r>
      <w:r>
        <w:rPr>
          <w:lang w:val="fr-FR"/>
        </w:rPr>
        <w:t>Artois</w:t>
      </w:r>
      <w:r>
        <w:t xml:space="preserve"> στη Γαλλία θα πραγματοποιείται από τη </w:t>
      </w:r>
      <w:r w:rsidRPr="00247F4C">
        <w:rPr>
          <w:b/>
        </w:rPr>
        <w:t xml:space="preserve">μεταπτυχιακή φοιτήτρια </w:t>
      </w:r>
      <w:r w:rsidRPr="00247F4C">
        <w:rPr>
          <w:b/>
          <w:lang w:val="en-US"/>
        </w:rPr>
        <w:t>Kahina</w:t>
      </w:r>
      <w:r w:rsidRPr="00247F4C">
        <w:rPr>
          <w:b/>
        </w:rPr>
        <w:t xml:space="preserve"> </w:t>
      </w:r>
      <w:r w:rsidRPr="00247F4C">
        <w:rPr>
          <w:b/>
          <w:lang w:val="en-US"/>
        </w:rPr>
        <w:t>Hamel</w:t>
      </w:r>
      <w:r w:rsidRPr="00720A27">
        <w:t xml:space="preserve"> </w:t>
      </w:r>
      <w:r>
        <w:t xml:space="preserve">κάθε </w:t>
      </w:r>
      <w:r w:rsidRPr="00247F4C">
        <w:rPr>
          <w:b/>
        </w:rPr>
        <w:t>Δευτέρα στην αίθουσα Α6</w:t>
      </w:r>
      <w:r>
        <w:t xml:space="preserve"> του </w:t>
      </w:r>
      <w:r w:rsidRPr="00247F4C">
        <w:rPr>
          <w:b/>
        </w:rPr>
        <w:t>τμήματος Μηχανικών Χωροταξίας Πολεοδομίας και Περιφερειακής Ανάπτυξης</w:t>
      </w:r>
      <w:r>
        <w:t xml:space="preserve"> από τις </w:t>
      </w:r>
      <w:r w:rsidRPr="00247F4C">
        <w:rPr>
          <w:b/>
        </w:rPr>
        <w:t>18.30 έως τις 20.00</w:t>
      </w:r>
      <w:r>
        <w:t xml:space="preserve"> </w:t>
      </w:r>
      <w:r w:rsidRPr="00B577EB">
        <w:rPr>
          <w:b/>
          <w:i/>
        </w:rPr>
        <w:t>μάθημα γαλλικών</w:t>
      </w:r>
      <w:r w:rsidRPr="00B577EB">
        <w:rPr>
          <w:b/>
        </w:rPr>
        <w:t xml:space="preserve"> με σκοπό την προετοιμασία των ελλήνων φοιτητών</w:t>
      </w:r>
      <w:r>
        <w:rPr>
          <w:b/>
        </w:rPr>
        <w:t>/φοιτητριών</w:t>
      </w:r>
      <w:r w:rsidRPr="00B577EB">
        <w:rPr>
          <w:b/>
        </w:rPr>
        <w:t xml:space="preserve"> που επιθυμούν να φοιτήσουν σε γαλλικά πανεπιστήμια μέσω των Ευρωπαϊκών Διαπανεπιστημιακών Προγραμμάτων Ε</w:t>
      </w:r>
      <w:r w:rsidRPr="00B577EB">
        <w:rPr>
          <w:b/>
          <w:lang w:val="en-US"/>
        </w:rPr>
        <w:t>rasmus</w:t>
      </w:r>
      <w:r w:rsidRPr="00B577EB">
        <w:rPr>
          <w:b/>
        </w:rPr>
        <w:t>-</w:t>
      </w:r>
      <w:r w:rsidRPr="00B577EB">
        <w:rPr>
          <w:b/>
          <w:lang w:val="en-US"/>
        </w:rPr>
        <w:t>Socrates</w:t>
      </w:r>
      <w:r w:rsidRPr="00240A85">
        <w:t xml:space="preserve">. </w:t>
      </w:r>
      <w:r>
        <w:t>Συγκεκριμένα θα αναπτυχθούν θέματα που αφορούν στο γαλλικό εκπαιδευτικό σύστημα (τρόπος που κρατούνται γραπτές σημειώσεις, ετοιμάζονται εργασίες, τίθενται ερωτήσεις στους γάλλους καθηγητές) και στην προσαρμογή των ελλήνων φοιτητών /φοιτητριών στην καθημερινή ζωή εντός Πανεπιστημίου (διοικητικές διαδικασίες) και εκτός Πανεπιστημίου(διαμονή, διατροφή, μετακίνηση, πολιτιστική ζωή).</w:t>
      </w:r>
    </w:p>
    <w:p w:rsidR="00A51D6E" w:rsidRPr="007B3CE9" w:rsidRDefault="00A51D6E" w:rsidP="00673D18">
      <w:pPr>
        <w:jc w:val="both"/>
      </w:pPr>
      <w:r>
        <w:t xml:space="preserve">Για οποιαδήποτε πληροφορία μπορείτε να επικοινωνείτε τηλεφωνικά στο 6973270524, ή στο 2421074461 με την κ. Κάκαρη Ντιάνα μέλος Ε.Ε.ΔΙ.Π. Ι, για τη διδασκαλία της Γαλλικής Γλώσσας και ηλεκτρονικά </w:t>
      </w:r>
      <w:r w:rsidRPr="007B3CE9">
        <w:t>(</w:t>
      </w:r>
      <w:hyperlink r:id="rId6" w:history="1">
        <w:r w:rsidRPr="000307EB">
          <w:rPr>
            <w:rStyle w:val="Hyperlink"/>
            <w:lang w:val="en-US"/>
          </w:rPr>
          <w:t>dikakari</w:t>
        </w:r>
        <w:r w:rsidRPr="007B3CE9">
          <w:rPr>
            <w:rStyle w:val="Hyperlink"/>
          </w:rPr>
          <w:t>@</w:t>
        </w:r>
        <w:r w:rsidRPr="000307EB">
          <w:rPr>
            <w:rStyle w:val="Hyperlink"/>
            <w:lang w:val="en-US"/>
          </w:rPr>
          <w:t>yahoo</w:t>
        </w:r>
        <w:r w:rsidRPr="007B3CE9">
          <w:rPr>
            <w:rStyle w:val="Hyperlink"/>
          </w:rPr>
          <w:t>.</w:t>
        </w:r>
        <w:r w:rsidRPr="000307EB">
          <w:rPr>
            <w:rStyle w:val="Hyperlink"/>
            <w:lang w:val="en-US"/>
          </w:rPr>
          <w:t>gr</w:t>
        </w:r>
      </w:hyperlink>
      <w:r w:rsidRPr="007B3CE9">
        <w:t xml:space="preserve">, </w:t>
      </w:r>
      <w:r>
        <w:rPr>
          <w:rStyle w:val="email"/>
        </w:rPr>
        <w:t>kinoche2004@yahoo.fr</w:t>
      </w:r>
      <w:r w:rsidRPr="007B3CE9">
        <w:rPr>
          <w:rStyle w:val="email"/>
        </w:rPr>
        <w:t>).</w:t>
      </w:r>
    </w:p>
    <w:p w:rsidR="00A51D6E" w:rsidRDefault="00A51D6E" w:rsidP="00673D18">
      <w:pPr>
        <w:jc w:val="both"/>
      </w:pPr>
    </w:p>
    <w:p w:rsidR="00A51D6E" w:rsidRPr="002216CD" w:rsidRDefault="00A51D6E"/>
    <w:sectPr w:rsidR="00A51D6E" w:rsidRPr="002216CD" w:rsidSect="002D3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6CD"/>
    <w:rsid w:val="000307EB"/>
    <w:rsid w:val="001A6FB6"/>
    <w:rsid w:val="001D2877"/>
    <w:rsid w:val="002216CD"/>
    <w:rsid w:val="00240A85"/>
    <w:rsid w:val="00247F4C"/>
    <w:rsid w:val="002B0CDE"/>
    <w:rsid w:val="002C3CEC"/>
    <w:rsid w:val="002D3663"/>
    <w:rsid w:val="00361649"/>
    <w:rsid w:val="0059200C"/>
    <w:rsid w:val="006017F4"/>
    <w:rsid w:val="006240B1"/>
    <w:rsid w:val="00673D18"/>
    <w:rsid w:val="006C5959"/>
    <w:rsid w:val="006D0D19"/>
    <w:rsid w:val="00720A27"/>
    <w:rsid w:val="007B3CE9"/>
    <w:rsid w:val="007C7F85"/>
    <w:rsid w:val="00A51D6E"/>
    <w:rsid w:val="00B577EB"/>
    <w:rsid w:val="00EA73E3"/>
    <w:rsid w:val="00EC1D67"/>
    <w:rsid w:val="00F7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56847227msonormal">
    <w:name w:val="yiv356847227msonormal"/>
    <w:basedOn w:val="Normal"/>
    <w:uiPriority w:val="99"/>
    <w:rsid w:val="00221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20A27"/>
    <w:rPr>
      <w:rFonts w:cs="Times New Roman"/>
      <w:color w:val="0000FF"/>
      <w:u w:val="single"/>
    </w:rPr>
  </w:style>
  <w:style w:type="character" w:customStyle="1" w:styleId="email">
    <w:name w:val="email"/>
    <w:basedOn w:val="DefaultParagraphFont"/>
    <w:uiPriority w:val="99"/>
    <w:rsid w:val="007B3CE9"/>
    <w:rPr>
      <w:rFonts w:cs="Times New Roman"/>
    </w:rPr>
  </w:style>
  <w:style w:type="character" w:customStyle="1" w:styleId="textsmall1">
    <w:name w:val="textsmall1"/>
    <w:uiPriority w:val="99"/>
    <w:rsid w:val="00673D18"/>
    <w:rPr>
      <w:rFonts w:ascii="Verdana" w:hAnsi="Verdana"/>
      <w:color w:val="666666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kakari@yahoo.gr" TargetMode="External"/><Relationship Id="rId5" Type="http://schemas.openxmlformats.org/officeDocument/2006/relationships/hyperlink" Target="http://www.uth.gr/la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207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user</dc:creator>
  <cp:keywords/>
  <dc:description/>
  <cp:lastModifiedBy>Κόνιαρη Σοφία</cp:lastModifiedBy>
  <cp:revision>2</cp:revision>
  <cp:lastPrinted>2011-04-06T06:23:00Z</cp:lastPrinted>
  <dcterms:created xsi:type="dcterms:W3CDTF">2011-04-06T07:08:00Z</dcterms:created>
  <dcterms:modified xsi:type="dcterms:W3CDTF">2011-04-06T07:08:00Z</dcterms:modified>
</cp:coreProperties>
</file>